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71E" w14:textId="77777777" w:rsidR="00B81566" w:rsidRDefault="00B81566" w:rsidP="00B81566">
      <w:pPr>
        <w:pStyle w:val="Titre"/>
        <w:spacing w:after="0"/>
        <w:jc w:val="center"/>
        <w:rPr>
          <w:rFonts w:ascii="Kanit" w:eastAsia="Kanit" w:hAnsi="Kanit" w:cs="Kanit"/>
          <w:sz w:val="60"/>
          <w:szCs w:val="60"/>
        </w:rPr>
      </w:pPr>
      <w:bookmarkStart w:id="0" w:name="_8w2t8qthykna" w:colFirst="0" w:colLast="0"/>
      <w:bookmarkEnd w:id="0"/>
      <w:r>
        <w:rPr>
          <w:rFonts w:ascii="Kanit" w:eastAsia="Kanit" w:hAnsi="Kanit" w:cs="Kanit"/>
          <w:sz w:val="60"/>
          <w:szCs w:val="60"/>
        </w:rPr>
        <w:t xml:space="preserve">Nicole </w:t>
      </w:r>
      <w:proofErr w:type="spellStart"/>
      <w:r>
        <w:rPr>
          <w:rFonts w:ascii="Kanit" w:eastAsia="Kanit" w:hAnsi="Kanit" w:cs="Kanit"/>
          <w:sz w:val="60"/>
          <w:szCs w:val="60"/>
        </w:rPr>
        <w:t>Arcouet</w:t>
      </w:r>
      <w:proofErr w:type="spellEnd"/>
    </w:p>
    <w:p w14:paraId="6BC02857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" w:name="_zei9wdr4zi0l" w:colFirst="0" w:colLast="0"/>
      <w:bookmarkEnd w:id="1"/>
      <w:r>
        <w:rPr>
          <w:rFonts w:ascii="Kanit" w:eastAsia="Kanit" w:hAnsi="Kanit" w:cs="Kanit"/>
          <w:sz w:val="28"/>
          <w:szCs w:val="28"/>
        </w:rPr>
        <w:t>ÂGE</w:t>
      </w:r>
    </w:p>
    <w:p w14:paraId="45D887C4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47 ans </w:t>
      </w:r>
    </w:p>
    <w:p w14:paraId="1EDD5547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2C1D4DED" w14:textId="77777777" w:rsidR="00B81566" w:rsidRDefault="00B81566" w:rsidP="00B81566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2" w:name="_xhsdzoct5xmh" w:colFirst="0" w:colLast="0"/>
      <w:bookmarkEnd w:id="2"/>
      <w:r>
        <w:rPr>
          <w:rFonts w:ascii="Kanit" w:eastAsia="Kanit" w:hAnsi="Kanit" w:cs="Kanit"/>
          <w:sz w:val="28"/>
          <w:szCs w:val="28"/>
        </w:rPr>
        <w:t>GENRE</w:t>
      </w:r>
      <w:r>
        <w:rPr>
          <w:rFonts w:ascii="Kanit Light" w:eastAsia="Kanit Light" w:hAnsi="Kanit Light" w:cs="Kanit Light"/>
          <w:sz w:val="28"/>
          <w:szCs w:val="28"/>
        </w:rPr>
        <w:t xml:space="preserve"> </w:t>
      </w:r>
    </w:p>
    <w:p w14:paraId="7B433B5C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Femme</w:t>
      </w:r>
    </w:p>
    <w:p w14:paraId="5D493673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5CBAC7B2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3" w:name="_yox3zk836ob0" w:colFirst="0" w:colLast="0"/>
      <w:bookmarkEnd w:id="3"/>
      <w:r>
        <w:rPr>
          <w:rFonts w:ascii="Kanit" w:eastAsia="Kanit" w:hAnsi="Kanit" w:cs="Kanit"/>
          <w:sz w:val="28"/>
          <w:szCs w:val="28"/>
        </w:rPr>
        <w:t>TYPE</w:t>
      </w:r>
    </w:p>
    <w:p w14:paraId="048BE36A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 de terrain</w:t>
      </w:r>
    </w:p>
    <w:p w14:paraId="05A014A1" w14:textId="77777777" w:rsidR="00B81566" w:rsidRDefault="00B81566" w:rsidP="00B81566">
      <w:pPr>
        <w:rPr>
          <w:rFonts w:ascii="Kanit" w:eastAsia="Kanit" w:hAnsi="Kanit" w:cs="Kanit"/>
        </w:rPr>
      </w:pPr>
    </w:p>
    <w:p w14:paraId="69442406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4" w:name="_w56ep4mnb24s" w:colFirst="0" w:colLast="0"/>
      <w:bookmarkEnd w:id="4"/>
      <w:r>
        <w:rPr>
          <w:rFonts w:ascii="Kanit" w:eastAsia="Kanit" w:hAnsi="Kanit" w:cs="Kanit"/>
          <w:sz w:val="28"/>
          <w:szCs w:val="28"/>
        </w:rPr>
        <w:t>PROFESSION</w:t>
      </w:r>
    </w:p>
    <w:p w14:paraId="7626FB94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Animatrice en foyer spécialisé</w:t>
      </w:r>
    </w:p>
    <w:p w14:paraId="508E5134" w14:textId="77777777" w:rsidR="00B81566" w:rsidRDefault="00B81566" w:rsidP="00B81566">
      <w:pPr>
        <w:rPr>
          <w:rFonts w:ascii="Kanit" w:eastAsia="Kanit" w:hAnsi="Kanit" w:cs="Kanit"/>
        </w:rPr>
      </w:pPr>
    </w:p>
    <w:p w14:paraId="7ECE1C37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5" w:name="_z6cnsmlad1hn" w:colFirst="0" w:colLast="0"/>
      <w:bookmarkEnd w:id="5"/>
      <w:r>
        <w:rPr>
          <w:rFonts w:ascii="Kanit" w:eastAsia="Kanit" w:hAnsi="Kanit" w:cs="Kanit"/>
          <w:sz w:val="28"/>
          <w:szCs w:val="28"/>
        </w:rPr>
        <w:t>DESCRIPTION</w:t>
      </w:r>
    </w:p>
    <w:p w14:paraId="441D7280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 suis en contact avec des personnes en situation de handicap visuel et/ou auditif. Depuis peu, je mets en place un atelier d'éducation à la vie sexuelle et affective par petits groupes.</w:t>
      </w:r>
    </w:p>
    <w:p w14:paraId="38BE708B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J'ai eu une formation de quelques heures sur le sujet.</w:t>
      </w:r>
    </w:p>
    <w:p w14:paraId="7CF04861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 suis à la recherche d'outils qui m'aideraient à aborder et à expliquer certains sujets.</w:t>
      </w:r>
    </w:p>
    <w:p w14:paraId="2915A0CF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3DC6EA82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6" w:name="_i1op49iut5xu" w:colFirst="0" w:colLast="0"/>
      <w:bookmarkEnd w:id="6"/>
      <w:r>
        <w:rPr>
          <w:rFonts w:ascii="Kanit" w:eastAsia="Kanit" w:hAnsi="Kanit" w:cs="Kanit"/>
          <w:sz w:val="28"/>
          <w:szCs w:val="28"/>
        </w:rPr>
        <w:t>BESOINS</w:t>
      </w:r>
    </w:p>
    <w:p w14:paraId="131F57BE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 besoin </w:t>
      </w:r>
      <w:proofErr w:type="gramStart"/>
      <w:r>
        <w:rPr>
          <w:rFonts w:ascii="Kanit Light" w:eastAsia="Kanit Light" w:hAnsi="Kanit Light" w:cs="Kanit Light"/>
        </w:rPr>
        <w:t>d’être en capacité</w:t>
      </w:r>
      <w:proofErr w:type="gramEnd"/>
      <w:r>
        <w:rPr>
          <w:rFonts w:ascii="Kanit Light" w:eastAsia="Kanit Light" w:hAnsi="Kanit Light" w:cs="Kanit Light"/>
        </w:rPr>
        <w:t xml:space="preserve"> de </w:t>
      </w:r>
      <w:r>
        <w:rPr>
          <w:rFonts w:ascii="Kanit" w:eastAsia="Kanit" w:hAnsi="Kanit" w:cs="Kanit"/>
        </w:rPr>
        <w:t>répondre aux questions</w:t>
      </w:r>
      <w:r>
        <w:rPr>
          <w:rFonts w:ascii="Kanit Light" w:eastAsia="Kanit Light" w:hAnsi="Kanit Light" w:cs="Kanit Light"/>
        </w:rPr>
        <w:t xml:space="preserve"> qui me sont posées pour </w:t>
      </w:r>
      <w:r>
        <w:rPr>
          <w:rFonts w:ascii="Kanit" w:eastAsia="Kanit" w:hAnsi="Kanit" w:cs="Kanit"/>
        </w:rPr>
        <w:t xml:space="preserve">sensibiliser </w:t>
      </w:r>
      <w:r>
        <w:rPr>
          <w:rFonts w:ascii="Kanit Light" w:eastAsia="Kanit Light" w:hAnsi="Kanit Light" w:cs="Kanit Light"/>
        </w:rPr>
        <w:t xml:space="preserve">et </w:t>
      </w:r>
      <w:r>
        <w:rPr>
          <w:rFonts w:ascii="Kanit" w:eastAsia="Kanit" w:hAnsi="Kanit" w:cs="Kanit"/>
        </w:rPr>
        <w:t xml:space="preserve">éduquer </w:t>
      </w:r>
      <w:r>
        <w:rPr>
          <w:rFonts w:ascii="Kanit Light" w:eastAsia="Kanit Light" w:hAnsi="Kanit Light" w:cs="Kanit Light"/>
        </w:rPr>
        <w:t xml:space="preserve">afin de garantir la </w:t>
      </w:r>
      <w:r>
        <w:rPr>
          <w:rFonts w:ascii="Kanit" w:eastAsia="Kanit" w:hAnsi="Kanit" w:cs="Kanit"/>
        </w:rPr>
        <w:t xml:space="preserve">sécurité </w:t>
      </w:r>
      <w:r>
        <w:rPr>
          <w:rFonts w:ascii="Kanit Light" w:eastAsia="Kanit Light" w:hAnsi="Kanit Light" w:cs="Kanit Light"/>
        </w:rPr>
        <w:t>des personnes que j’accompagne.</w:t>
      </w:r>
    </w:p>
    <w:p w14:paraId="3475D7AF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souhaite également les accompagner dans leur </w:t>
      </w:r>
      <w:r>
        <w:rPr>
          <w:rFonts w:ascii="Kanit" w:eastAsia="Kanit" w:hAnsi="Kanit" w:cs="Kanit"/>
        </w:rPr>
        <w:t>épanouissement personnel</w:t>
      </w:r>
      <w:r>
        <w:rPr>
          <w:rFonts w:ascii="Kanit Light" w:eastAsia="Kanit Light" w:hAnsi="Kanit Light" w:cs="Kanit Light"/>
        </w:rPr>
        <w:t>.</w:t>
      </w:r>
    </w:p>
    <w:p w14:paraId="27E02F3D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Pour cela, je dois leur expliquer les </w:t>
      </w:r>
      <w:r>
        <w:rPr>
          <w:rFonts w:ascii="Kanit" w:eastAsia="Kanit" w:hAnsi="Kanit" w:cs="Kanit"/>
        </w:rPr>
        <w:t>notions de vie sexuelle et affective</w:t>
      </w:r>
      <w:r>
        <w:rPr>
          <w:rFonts w:ascii="Kanit Light" w:eastAsia="Kanit Light" w:hAnsi="Kanit Light" w:cs="Kanit Light"/>
        </w:rPr>
        <w:t>.</w:t>
      </w:r>
    </w:p>
    <w:p w14:paraId="5E8108C1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J’aimerai avoir facilement </w:t>
      </w:r>
      <w:r>
        <w:rPr>
          <w:rFonts w:ascii="Kanit" w:eastAsia="Kanit" w:hAnsi="Kanit" w:cs="Kanit"/>
        </w:rPr>
        <w:t>connaissance de la variété d'outils</w:t>
      </w:r>
      <w:r>
        <w:rPr>
          <w:rFonts w:ascii="Kanit Light" w:eastAsia="Kanit Light" w:hAnsi="Kanit Light" w:cs="Kanit Light"/>
        </w:rPr>
        <w:t xml:space="preserve"> qui existent, ainsi que de les acquérir.</w:t>
      </w:r>
    </w:p>
    <w:p w14:paraId="1739CCE7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Ces outils doivent être </w:t>
      </w:r>
      <w:r>
        <w:rPr>
          <w:rFonts w:ascii="Kanit" w:eastAsia="Kanit" w:hAnsi="Kanit" w:cs="Kanit"/>
        </w:rPr>
        <w:t>adaptés à différents types de handicaps</w:t>
      </w:r>
      <w:r>
        <w:rPr>
          <w:rFonts w:ascii="Kanit Light" w:eastAsia="Kanit Light" w:hAnsi="Kanit Light" w:cs="Kanit Light"/>
        </w:rPr>
        <w:t>.</w:t>
      </w:r>
    </w:p>
    <w:p w14:paraId="1F7665E7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1C301A4C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7" w:name="_bseisgllxpu9" w:colFirst="0" w:colLast="0"/>
      <w:bookmarkEnd w:id="7"/>
      <w:r>
        <w:br w:type="page"/>
      </w:r>
    </w:p>
    <w:p w14:paraId="7C6DA51B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8" w:name="_whud0iodbpvg" w:colFirst="0" w:colLast="0"/>
      <w:bookmarkEnd w:id="8"/>
      <w:r>
        <w:rPr>
          <w:rFonts w:ascii="Kanit" w:eastAsia="Kanit" w:hAnsi="Kanit" w:cs="Kanit"/>
          <w:sz w:val="28"/>
          <w:szCs w:val="28"/>
        </w:rPr>
        <w:lastRenderedPageBreak/>
        <w:t>FREINS</w:t>
      </w:r>
    </w:p>
    <w:p w14:paraId="1563F24D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Outils existants non adaptés</w:t>
      </w:r>
    </w:p>
    <w:p w14:paraId="36532042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Prix élevé des outils</w:t>
      </w:r>
    </w:p>
    <w:p w14:paraId="2E0944DE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Rareté des outils</w:t>
      </w:r>
    </w:p>
    <w:p w14:paraId="34A3B7AA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Inexistence d'outils à proximité</w:t>
      </w:r>
    </w:p>
    <w:p w14:paraId="07C9C562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Gêne des personnes en situation de handicap</w:t>
      </w:r>
    </w:p>
    <w:p w14:paraId="62A60529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Refus de participer à des ateliers de groupe de la part des personnes en situation de handicap</w:t>
      </w:r>
    </w:p>
    <w:p w14:paraId="1620D774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Réticence des établissements</w:t>
      </w:r>
    </w:p>
    <w:p w14:paraId="04F643A7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Gêne de mon côté</w:t>
      </w:r>
    </w:p>
    <w:p w14:paraId="768E0E38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Tabou autour des sujets de sexualité</w:t>
      </w:r>
    </w:p>
    <w:p w14:paraId="42C46F28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Manque de ressources, d'outils</w:t>
      </w:r>
    </w:p>
    <w:p w14:paraId="04E93245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Manque de formation personnelle</w:t>
      </w:r>
    </w:p>
    <w:p w14:paraId="013A214A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Temps de recherche long</w:t>
      </w:r>
    </w:p>
    <w:p w14:paraId="2E1BCB68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Mon temps et celui des autres professionnels est limité</w:t>
      </w:r>
    </w:p>
    <w:p w14:paraId="7B571F1C" w14:textId="77777777" w:rsidR="00B81566" w:rsidRDefault="00B81566" w:rsidP="00B81566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Décisions d’achats et de prêts prises par la hiérarchie</w:t>
      </w:r>
    </w:p>
    <w:p w14:paraId="585161B4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451E279B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9" w:name="_28gnml5y82nl" w:colFirst="0" w:colLast="0"/>
      <w:bookmarkEnd w:id="9"/>
      <w:r>
        <w:rPr>
          <w:rFonts w:ascii="Kanit" w:eastAsia="Kanit" w:hAnsi="Kanit" w:cs="Kanit"/>
          <w:sz w:val="28"/>
          <w:szCs w:val="28"/>
        </w:rPr>
        <w:t>OUTILS UTILISÉS</w:t>
      </w:r>
    </w:p>
    <w:p w14:paraId="30E250C2" w14:textId="77777777" w:rsidR="00B81566" w:rsidRDefault="00B81566" w:rsidP="00B81566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Schémas tactiles</w:t>
      </w:r>
    </w:p>
    <w:p w14:paraId="7540E815" w14:textId="77777777" w:rsidR="00B81566" w:rsidRDefault="00B81566" w:rsidP="00B81566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Ateliers de groupe</w:t>
      </w:r>
    </w:p>
    <w:p w14:paraId="56146404" w14:textId="77777777" w:rsidR="00B81566" w:rsidRDefault="00B81566" w:rsidP="00B81566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Utilisation : Mensuelle</w:t>
      </w:r>
    </w:p>
    <w:p w14:paraId="674DC6FE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2DD7DA70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0" w:name="_5jqztehrnjbo" w:colFirst="0" w:colLast="0"/>
      <w:bookmarkEnd w:id="10"/>
      <w:r>
        <w:rPr>
          <w:rFonts w:ascii="Kanit" w:eastAsia="Kanit" w:hAnsi="Kanit" w:cs="Kanit"/>
          <w:sz w:val="28"/>
          <w:szCs w:val="28"/>
        </w:rPr>
        <w:t>SATISFACTION</w:t>
      </w:r>
    </w:p>
    <w:p w14:paraId="4CE3BE33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Outils utilisés : Faible</w:t>
      </w:r>
    </w:p>
    <w:p w14:paraId="58047741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3E5FD274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1" w:name="_txedz94kp8ro" w:colFirst="0" w:colLast="0"/>
      <w:bookmarkEnd w:id="11"/>
      <w:r>
        <w:rPr>
          <w:rFonts w:ascii="Kanit" w:eastAsia="Kanit" w:hAnsi="Kanit" w:cs="Kanit"/>
          <w:sz w:val="28"/>
          <w:szCs w:val="28"/>
        </w:rPr>
        <w:t>RESSOURCES</w:t>
      </w:r>
    </w:p>
    <w:p w14:paraId="7D197DCF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Budget : Moyen</w:t>
      </w:r>
    </w:p>
    <w:p w14:paraId="55FC6DF3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Formation : Faible</w:t>
      </w:r>
    </w:p>
    <w:p w14:paraId="5012F7F1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02BEAB47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2" w:name="_omqf0p2sqk6e" w:colFirst="0" w:colLast="0"/>
      <w:bookmarkEnd w:id="12"/>
      <w:r>
        <w:rPr>
          <w:rFonts w:ascii="Kanit" w:eastAsia="Kanit" w:hAnsi="Kanit" w:cs="Kanit"/>
          <w:sz w:val="28"/>
          <w:szCs w:val="28"/>
        </w:rPr>
        <w:t>VERBATIMES</w:t>
      </w:r>
    </w:p>
    <w:p w14:paraId="67BD6449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“Je sais qu'il existe des outils tout prêts mais je n’arrive pas à m’en procurer car je ne sais pas où chercher."</w:t>
      </w:r>
    </w:p>
    <w:p w14:paraId="67BD25C7" w14:textId="77777777" w:rsidR="00B81566" w:rsidRDefault="00B81566" w:rsidP="00B81566">
      <w:pPr>
        <w:rPr>
          <w:rFonts w:ascii="Kanit Light" w:eastAsia="Kanit Light" w:hAnsi="Kanit Light" w:cs="Kanit Light"/>
        </w:rPr>
      </w:pPr>
    </w:p>
    <w:p w14:paraId="5E5F2B4B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3" w:name="_4jb9fsky2fzg" w:colFirst="0" w:colLast="0"/>
      <w:bookmarkEnd w:id="13"/>
      <w:r>
        <w:br w:type="page"/>
      </w:r>
    </w:p>
    <w:p w14:paraId="040CBA96" w14:textId="77777777" w:rsidR="00B81566" w:rsidRDefault="00B81566" w:rsidP="00B81566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4" w:name="_eeonik7twvbe" w:colFirst="0" w:colLast="0"/>
      <w:bookmarkEnd w:id="14"/>
      <w:r>
        <w:rPr>
          <w:rFonts w:ascii="Kanit" w:eastAsia="Kanit" w:hAnsi="Kanit" w:cs="Kanit"/>
          <w:sz w:val="28"/>
          <w:szCs w:val="28"/>
        </w:rPr>
        <w:lastRenderedPageBreak/>
        <w:t>PLATEFORME IDÉALE</w:t>
      </w:r>
    </w:p>
    <w:p w14:paraId="775EB3E7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dois trouver des outils ou des idées </w:t>
      </w:r>
      <w:r>
        <w:rPr>
          <w:rFonts w:ascii="Kanit" w:eastAsia="Kanit" w:hAnsi="Kanit" w:cs="Kanit"/>
        </w:rPr>
        <w:t>dont je ne connais pas encore l'existence</w:t>
      </w:r>
      <w:r>
        <w:rPr>
          <w:rFonts w:ascii="Kanit Light" w:eastAsia="Kanit Light" w:hAnsi="Kanit Light" w:cs="Kanit Light"/>
        </w:rPr>
        <w:t>.</w:t>
      </w:r>
    </w:p>
    <w:p w14:paraId="07289397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dois pouvoir avoir </w:t>
      </w:r>
      <w:r>
        <w:rPr>
          <w:rFonts w:ascii="Kanit" w:eastAsia="Kanit" w:hAnsi="Kanit" w:cs="Kanit"/>
        </w:rPr>
        <w:t>accès rapidement à une grande variété d’outils</w:t>
      </w:r>
      <w:r>
        <w:rPr>
          <w:rFonts w:ascii="Kanit Light" w:eastAsia="Kanit Light" w:hAnsi="Kanit Light" w:cs="Kanit Light"/>
        </w:rPr>
        <w:t xml:space="preserve"> que je peux </w:t>
      </w:r>
      <w:r>
        <w:rPr>
          <w:rFonts w:ascii="Kanit" w:eastAsia="Kanit" w:hAnsi="Kanit" w:cs="Kanit"/>
        </w:rPr>
        <w:t>acquérir</w:t>
      </w:r>
      <w:r>
        <w:rPr>
          <w:rFonts w:ascii="Kanit Light" w:eastAsia="Kanit Light" w:hAnsi="Kanit Light" w:cs="Kanit Light"/>
        </w:rPr>
        <w:t>.</w:t>
      </w:r>
    </w:p>
    <w:p w14:paraId="3AB2C645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Il faut que je sache quels outils sont </w:t>
      </w:r>
      <w:r>
        <w:rPr>
          <w:rFonts w:ascii="Kanit" w:eastAsia="Kanit" w:hAnsi="Kanit" w:cs="Kanit"/>
        </w:rPr>
        <w:t>les plus adaptés</w:t>
      </w:r>
      <w:r>
        <w:rPr>
          <w:rFonts w:ascii="Kanit Light" w:eastAsia="Kanit Light" w:hAnsi="Kanit Light" w:cs="Kanit Light"/>
        </w:rPr>
        <w:t xml:space="preserve"> à mon besoin.</w:t>
      </w:r>
    </w:p>
    <w:p w14:paraId="776D2AAB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Dans l’idéal, j’aimerai </w:t>
      </w:r>
      <w:r>
        <w:rPr>
          <w:rFonts w:ascii="Kanit" w:eastAsia="Kanit" w:hAnsi="Kanit" w:cs="Kanit"/>
        </w:rPr>
        <w:t>bénéficier de l’expérience et des conseils d’autres professionnels</w:t>
      </w:r>
      <w:r>
        <w:rPr>
          <w:rFonts w:ascii="Kanit Light" w:eastAsia="Kanit Light" w:hAnsi="Kanit Light" w:cs="Kanit Light"/>
        </w:rPr>
        <w:t>.</w:t>
      </w:r>
    </w:p>
    <w:p w14:paraId="320AC7A6" w14:textId="77777777" w:rsidR="00B81566" w:rsidRDefault="00B81566" w:rsidP="00B81566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Si la direction me le permet, je pourrai </w:t>
      </w:r>
      <w:r>
        <w:rPr>
          <w:rFonts w:ascii="Kanit" w:eastAsia="Kanit" w:hAnsi="Kanit" w:cs="Kanit"/>
        </w:rPr>
        <w:t>prêter notre matériel</w:t>
      </w:r>
      <w:r>
        <w:rPr>
          <w:rFonts w:ascii="Kanit Light" w:eastAsia="Kanit Light" w:hAnsi="Kanit Light" w:cs="Kanit Light"/>
        </w:rPr>
        <w:t>.</w:t>
      </w:r>
    </w:p>
    <w:p w14:paraId="629A09F0" w14:textId="77777777" w:rsidR="00B81566" w:rsidRDefault="00B81566" w:rsidP="00B81566"/>
    <w:p w14:paraId="31B8A3E1" w14:textId="77777777" w:rsidR="00953FBA" w:rsidRDefault="00953FBA"/>
    <w:sectPr w:rsidR="00953F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Ligh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483"/>
    <w:multiLevelType w:val="multilevel"/>
    <w:tmpl w:val="4686E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C227B"/>
    <w:multiLevelType w:val="multilevel"/>
    <w:tmpl w:val="145A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9580996">
    <w:abstractNumId w:val="1"/>
  </w:num>
  <w:num w:numId="2" w16cid:durableId="16739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953FBA"/>
    <w:rsid w:val="00B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A455"/>
  <w15:chartTrackingRefBased/>
  <w15:docId w15:val="{D946C1FC-05FC-43B2-A07C-F27F6F5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66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156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1566"/>
    <w:rPr>
      <w:rFonts w:ascii="Arial" w:eastAsia="Arial" w:hAnsi="Arial" w:cs="Arial"/>
      <w:sz w:val="40"/>
      <w:szCs w:val="40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81566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1566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Etchart</dc:creator>
  <cp:keywords/>
  <dc:description/>
  <cp:lastModifiedBy>Camille Etchart</cp:lastModifiedBy>
  <cp:revision>1</cp:revision>
  <dcterms:created xsi:type="dcterms:W3CDTF">2022-06-16T13:19:00Z</dcterms:created>
  <dcterms:modified xsi:type="dcterms:W3CDTF">2022-06-16T13:19:00Z</dcterms:modified>
</cp:coreProperties>
</file>